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A0" w:rsidRDefault="00E816A0" w:rsidP="00E816A0">
      <w:pPr>
        <w:tabs>
          <w:tab w:val="left" w:pos="567"/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E2859B" wp14:editId="5C2C5CE7">
            <wp:extent cx="561975" cy="600075"/>
            <wp:effectExtent l="19050" t="0" r="9525" b="0"/>
            <wp:docPr id="4" name="Рисунок 6" descr="звездное_ок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звездное_ок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6A0" w:rsidRDefault="00E816A0" w:rsidP="00E816A0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</w:p>
    <w:p w:rsidR="00E816A0" w:rsidRDefault="00E816A0" w:rsidP="00E816A0">
      <w:pPr>
        <w:tabs>
          <w:tab w:val="left" w:pos="709"/>
          <w:tab w:val="left" w:pos="851"/>
          <w:tab w:val="left" w:pos="4395"/>
          <w:tab w:val="left" w:pos="4820"/>
          <w:tab w:val="left" w:pos="5103"/>
        </w:tabs>
        <w:jc w:val="center"/>
        <w:rPr>
          <w:b/>
        </w:rPr>
      </w:pPr>
      <w:r>
        <w:rPr>
          <w:b/>
        </w:rPr>
        <w:t xml:space="preserve">МЕСТНАЯ АДМИНИСТРАЦИЯ </w:t>
      </w:r>
      <w:r>
        <w:rPr>
          <w:b/>
        </w:rPr>
        <w:br/>
        <w:t xml:space="preserve">ВНУТРИГОРОДСКОГО МУНИЦИПАЛЬНОГО ОБРАЗОВАНИЯ </w:t>
      </w:r>
      <w:r>
        <w:rPr>
          <w:b/>
        </w:rPr>
        <w:br/>
        <w:t>ГОРОДА ФЕДЕРАЛЬНОГО ЗНАЧЕНИЯ САНКТ-ПЕТЕРБУРГА МУНИЦИПАЛЬНЫЙ ОКРУГ ЗВЕЗДНОЕ</w:t>
      </w:r>
    </w:p>
    <w:p w:rsidR="00E816A0" w:rsidRDefault="00E816A0" w:rsidP="00E816A0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816A0" w:rsidRDefault="00E816A0" w:rsidP="00E816A0">
      <w:pPr>
        <w:tabs>
          <w:tab w:val="left" w:pos="8310"/>
        </w:tabs>
        <w:rPr>
          <w:b/>
        </w:rPr>
      </w:pPr>
      <w:r>
        <w:rPr>
          <w:b/>
        </w:rPr>
        <w:tab/>
      </w:r>
    </w:p>
    <w:p w:rsidR="00E816A0" w:rsidRDefault="00E816A0" w:rsidP="00E816A0">
      <w:pPr>
        <w:tabs>
          <w:tab w:val="left" w:pos="8310"/>
        </w:tabs>
        <w:rPr>
          <w:b/>
        </w:rPr>
      </w:pPr>
    </w:p>
    <w:p w:rsidR="00E816A0" w:rsidRDefault="00E816A0" w:rsidP="00E816A0">
      <w:pPr>
        <w:tabs>
          <w:tab w:val="left" w:pos="708"/>
          <w:tab w:val="left" w:pos="7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816A0" w:rsidRDefault="00E816A0" w:rsidP="00E816A0">
      <w:pPr>
        <w:tabs>
          <w:tab w:val="left" w:pos="426"/>
          <w:tab w:val="left" w:pos="2595"/>
        </w:tabs>
        <w:rPr>
          <w:b/>
        </w:rPr>
      </w:pPr>
    </w:p>
    <w:p w:rsidR="00E816A0" w:rsidRDefault="00E816A0" w:rsidP="009B45B1">
      <w:pPr>
        <w:tabs>
          <w:tab w:val="left" w:pos="0"/>
          <w:tab w:val="left" w:pos="8685"/>
        </w:tabs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  <w:t>21 апреля 2026 года</w:t>
      </w:r>
      <w:r>
        <w:t xml:space="preserve">                                                                                                   </w:t>
      </w:r>
      <w:r w:rsidR="009B45B1">
        <w:t xml:space="preserve">    </w:t>
      </w:r>
      <w:r>
        <w:t xml:space="preserve">        </w:t>
      </w:r>
      <w:r>
        <w:rPr>
          <w:b/>
        </w:rPr>
        <w:t>№ 11</w:t>
      </w:r>
    </w:p>
    <w:p w:rsidR="00E816A0" w:rsidRDefault="00E816A0" w:rsidP="00E816A0">
      <w:pPr>
        <w:jc w:val="center"/>
        <w:rPr>
          <w:b/>
        </w:rPr>
      </w:pPr>
    </w:p>
    <w:p w:rsidR="00E816A0" w:rsidRDefault="00E816A0" w:rsidP="00E816A0">
      <w:pPr>
        <w:tabs>
          <w:tab w:val="left" w:pos="4536"/>
        </w:tabs>
        <w:ind w:right="-1"/>
        <w:jc w:val="center"/>
        <w:rPr>
          <w:b/>
        </w:rPr>
      </w:pPr>
      <w:r>
        <w:rPr>
          <w:b/>
        </w:rPr>
        <w:t xml:space="preserve">О внесении изменений в постановление Местной администрации МО Звездное               от 20.09.2018 № 12 «Об утверждении Порядка применения к муниципальным служащим Местной </w:t>
      </w:r>
      <w:r w:rsidR="004B57E1">
        <w:rPr>
          <w:b/>
        </w:rPr>
        <w:t>администрации муниципального</w:t>
      </w:r>
      <w:r>
        <w:rPr>
          <w:b/>
        </w:rPr>
        <w:t xml:space="preserve"> образования Муниципальный округ Звездное дисциплинарных взысканий за </w:t>
      </w:r>
      <w:r w:rsidR="004B57E1">
        <w:rPr>
          <w:b/>
        </w:rPr>
        <w:t>несоблюдение ограничений</w:t>
      </w:r>
      <w:r>
        <w:rPr>
          <w:b/>
        </w:rPr>
        <w:t xml:space="preserve"> и запретов, требований о предотвращении или об </w:t>
      </w:r>
      <w:r w:rsidR="004B57E1">
        <w:rPr>
          <w:b/>
        </w:rPr>
        <w:t>урегулировании конфликта</w:t>
      </w:r>
      <w:r>
        <w:rPr>
          <w:b/>
        </w:rPr>
        <w:t xml:space="preserve"> интересов и неисполнение обязанностей, установленных в целях противодействия коррупции»</w:t>
      </w:r>
    </w:p>
    <w:p w:rsidR="00E816A0" w:rsidRPr="00E50924" w:rsidRDefault="00E816A0" w:rsidP="00E816A0">
      <w:pPr>
        <w:widowControl w:val="0"/>
        <w:tabs>
          <w:tab w:val="left" w:pos="567"/>
          <w:tab w:val="left" w:pos="709"/>
          <w:tab w:val="left" w:pos="5245"/>
          <w:tab w:val="left" w:pos="5812"/>
          <w:tab w:val="left" w:pos="6946"/>
          <w:tab w:val="left" w:pos="7371"/>
          <w:tab w:val="left" w:pos="8364"/>
        </w:tabs>
        <w:ind w:right="-1"/>
        <w:jc w:val="center"/>
        <w:rPr>
          <w:b/>
        </w:rPr>
      </w:pPr>
      <w:r w:rsidRPr="00E50924">
        <w:t xml:space="preserve">      </w:t>
      </w:r>
      <w:r w:rsidRPr="00E50924">
        <w:rPr>
          <w:b/>
        </w:rPr>
        <w:t xml:space="preserve"> </w:t>
      </w:r>
    </w:p>
    <w:p w:rsidR="00E816A0" w:rsidRDefault="004B57E1" w:rsidP="00E816A0">
      <w:pPr>
        <w:widowControl w:val="0"/>
        <w:ind w:firstLine="567"/>
        <w:jc w:val="both"/>
        <w:rPr>
          <w:bCs/>
        </w:rPr>
      </w:pPr>
      <w:r>
        <w:rPr>
          <w:rFonts w:eastAsia="Calibri"/>
          <w:noProof/>
          <w:lang w:eastAsia="en-US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</w:t>
      </w:r>
      <w:r w:rsidR="00A54508">
        <w:rPr>
          <w:rFonts w:eastAsia="Calibri"/>
          <w:noProof/>
          <w:lang w:eastAsia="en-US"/>
        </w:rPr>
        <w:t xml:space="preserve"> и в целях приведения муниципального нормативного правового акта в соответствие с действующим законодательством, Местная</w:t>
      </w:r>
      <w:r w:rsidR="00E816A0">
        <w:rPr>
          <w:bCs/>
        </w:rPr>
        <w:t xml:space="preserve"> администрация внутригородского муниципального образования города федерального значения </w:t>
      </w:r>
      <w:r w:rsidR="00A54508">
        <w:rPr>
          <w:bCs/>
        </w:rPr>
        <w:t xml:space="preserve">                     </w:t>
      </w:r>
      <w:r w:rsidR="00E816A0">
        <w:rPr>
          <w:bCs/>
        </w:rPr>
        <w:t xml:space="preserve">Санкт-Петербурга муниципальный округ Звездное </w:t>
      </w:r>
    </w:p>
    <w:p w:rsidR="00E816A0" w:rsidRDefault="00E816A0" w:rsidP="00E816A0">
      <w:pPr>
        <w:tabs>
          <w:tab w:val="left" w:pos="2895"/>
          <w:tab w:val="left" w:pos="3120"/>
          <w:tab w:val="left" w:pos="3870"/>
        </w:tabs>
        <w:ind w:firstLine="567"/>
        <w:jc w:val="center"/>
        <w:rPr>
          <w:b/>
        </w:rPr>
      </w:pPr>
    </w:p>
    <w:p w:rsidR="00E816A0" w:rsidRDefault="00E816A0" w:rsidP="009B45B1">
      <w:pPr>
        <w:tabs>
          <w:tab w:val="left" w:pos="2895"/>
          <w:tab w:val="left" w:pos="3120"/>
          <w:tab w:val="left" w:pos="3870"/>
        </w:tabs>
        <w:jc w:val="center"/>
        <w:rPr>
          <w:b/>
        </w:rPr>
      </w:pPr>
      <w:r>
        <w:rPr>
          <w:b/>
        </w:rPr>
        <w:t>ПОСТАНОВЛЯЕТ:</w:t>
      </w:r>
    </w:p>
    <w:p w:rsidR="00E816A0" w:rsidRDefault="00E816A0" w:rsidP="00E816A0">
      <w:pPr>
        <w:pStyle w:val="1"/>
        <w:tabs>
          <w:tab w:val="left" w:pos="567"/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16A0" w:rsidRDefault="00E816A0" w:rsidP="001F1D18">
      <w:pPr>
        <w:pStyle w:val="1"/>
        <w:numPr>
          <w:ilvl w:val="0"/>
          <w:numId w:val="1"/>
        </w:numPr>
        <w:tabs>
          <w:tab w:val="num" w:pos="-284"/>
          <w:tab w:val="left" w:pos="567"/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30E7">
        <w:rPr>
          <w:rFonts w:ascii="Times New Roman" w:hAnsi="Times New Roman"/>
          <w:sz w:val="24"/>
          <w:szCs w:val="24"/>
        </w:rPr>
        <w:t xml:space="preserve">Внести в </w:t>
      </w:r>
      <w:r w:rsidRPr="005F30E7">
        <w:rPr>
          <w:rFonts w:ascii="Times New Roman" w:hAnsi="Times New Roman"/>
          <w:sz w:val="24"/>
          <w:szCs w:val="24"/>
          <w:lang w:eastAsia="ru-RU"/>
        </w:rPr>
        <w:t>П</w:t>
      </w:r>
      <w:r w:rsidRPr="005F30E7">
        <w:rPr>
          <w:rFonts w:ascii="Times New Roman" w:hAnsi="Times New Roman"/>
          <w:spacing w:val="4"/>
          <w:sz w:val="24"/>
          <w:szCs w:val="24"/>
        </w:rPr>
        <w:t xml:space="preserve">орядок применения </w:t>
      </w:r>
      <w:r w:rsidRPr="005F30E7">
        <w:rPr>
          <w:rFonts w:ascii="Times New Roman" w:hAnsi="Times New Roman"/>
          <w:sz w:val="24"/>
          <w:szCs w:val="24"/>
        </w:rPr>
        <w:t>к</w:t>
      </w:r>
      <w:r w:rsidRPr="005F30E7">
        <w:rPr>
          <w:rFonts w:ascii="Times New Roman" w:hAnsi="Times New Roman"/>
          <w:spacing w:val="4"/>
          <w:sz w:val="24"/>
          <w:szCs w:val="24"/>
        </w:rPr>
        <w:t xml:space="preserve"> муниципальным служащим</w:t>
      </w:r>
      <w:r w:rsidRPr="005F30E7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Местной администрации муниципального образования </w:t>
      </w:r>
      <w:r w:rsidRPr="005F30E7">
        <w:rPr>
          <w:rFonts w:ascii="Times New Roman" w:hAnsi="Times New Roman"/>
          <w:spacing w:val="4"/>
          <w:sz w:val="24"/>
          <w:szCs w:val="24"/>
        </w:rPr>
        <w:t xml:space="preserve">Муниципальный округ </w:t>
      </w:r>
      <w:r w:rsidR="004B57E1" w:rsidRPr="005F30E7">
        <w:rPr>
          <w:rFonts w:ascii="Times New Roman" w:hAnsi="Times New Roman"/>
          <w:spacing w:val="4"/>
          <w:sz w:val="24"/>
          <w:szCs w:val="24"/>
        </w:rPr>
        <w:t>Звездное</w:t>
      </w:r>
      <w:r w:rsidR="004B57E1" w:rsidRPr="005F30E7">
        <w:rPr>
          <w:rFonts w:ascii="Times New Roman" w:hAnsi="Times New Roman"/>
          <w:sz w:val="24"/>
          <w:szCs w:val="24"/>
          <w:shd w:val="clear" w:color="auto" w:fill="FFFFFF"/>
        </w:rPr>
        <w:t xml:space="preserve"> дисциплинарных</w:t>
      </w:r>
      <w:r w:rsidRPr="005F30E7">
        <w:rPr>
          <w:rFonts w:ascii="Times New Roman" w:hAnsi="Times New Roman"/>
          <w:sz w:val="24"/>
          <w:szCs w:val="24"/>
          <w:shd w:val="clear" w:color="auto" w:fill="FFFFFF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B57E1">
        <w:rPr>
          <w:rFonts w:ascii="Times New Roman" w:hAnsi="Times New Roman"/>
          <w:sz w:val="24"/>
          <w:szCs w:val="24"/>
          <w:lang w:eastAsia="ru-RU"/>
        </w:rPr>
        <w:t>утвержденный 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Местной администрации МО Звездное от 20.09.2018 № 12</w:t>
      </w:r>
      <w:r w:rsidRPr="005F30E7">
        <w:rPr>
          <w:rFonts w:ascii="Times New Roman" w:hAnsi="Times New Roman"/>
          <w:sz w:val="24"/>
          <w:szCs w:val="24"/>
          <w:lang w:eastAsia="ru-RU"/>
        </w:rPr>
        <w:t xml:space="preserve"> (далее – Порядок</w:t>
      </w:r>
      <w:r w:rsidR="004B57E1" w:rsidRPr="005F30E7">
        <w:rPr>
          <w:rFonts w:ascii="Times New Roman" w:hAnsi="Times New Roman"/>
          <w:sz w:val="24"/>
          <w:szCs w:val="24"/>
          <w:lang w:eastAsia="ru-RU"/>
        </w:rPr>
        <w:t>)</w:t>
      </w:r>
      <w:r w:rsidR="004B57E1">
        <w:rPr>
          <w:rFonts w:ascii="Times New Roman" w:hAnsi="Times New Roman"/>
          <w:sz w:val="24"/>
          <w:szCs w:val="24"/>
          <w:lang w:eastAsia="ru-RU"/>
        </w:rPr>
        <w:t>,</w:t>
      </w:r>
      <w:r w:rsidR="004B57E1" w:rsidRPr="005F30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57E1">
        <w:rPr>
          <w:rFonts w:ascii="Times New Roman" w:hAnsi="Times New Roman"/>
          <w:sz w:val="24"/>
          <w:szCs w:val="24"/>
          <w:lang w:eastAsia="ru-RU"/>
        </w:rPr>
        <w:t>следующие</w:t>
      </w:r>
      <w:r>
        <w:rPr>
          <w:rFonts w:ascii="Times New Roman" w:hAnsi="Times New Roman"/>
          <w:sz w:val="24"/>
          <w:szCs w:val="24"/>
          <w:lang w:eastAsia="ru-RU"/>
        </w:rPr>
        <w:t xml:space="preserve"> изменения</w:t>
      </w:r>
      <w:r w:rsidRPr="005F30E7">
        <w:rPr>
          <w:rFonts w:ascii="Times New Roman" w:hAnsi="Times New Roman"/>
          <w:sz w:val="24"/>
          <w:szCs w:val="24"/>
          <w:lang w:eastAsia="ru-RU"/>
        </w:rPr>
        <w:t>:</w:t>
      </w:r>
    </w:p>
    <w:p w:rsidR="001F1D18" w:rsidRDefault="004B57E1" w:rsidP="001F1D18">
      <w:pPr>
        <w:pStyle w:val="a6"/>
        <w:spacing w:before="0" w:beforeAutospacing="0" w:after="0" w:afterAutospacing="0" w:line="288" w:lineRule="atLeast"/>
        <w:ind w:firstLine="540"/>
        <w:jc w:val="both"/>
      </w:pPr>
      <w:r>
        <w:t>1.</w:t>
      </w:r>
      <w:r w:rsidR="001F1D18">
        <w:t>1. В по</w:t>
      </w:r>
      <w:r>
        <w:t>дпункт</w:t>
      </w:r>
      <w:r w:rsidR="001F1D18">
        <w:t>е</w:t>
      </w:r>
      <w:r>
        <w:t xml:space="preserve"> 3 пункта 3 Порядка </w:t>
      </w:r>
      <w:r w:rsidR="00A54508">
        <w:t>слова «</w:t>
      </w:r>
      <w:r w:rsidR="001F1D18"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="00A54508">
        <w:t>уга) и несовершеннолетних детей» заменить словами «</w:t>
      </w:r>
      <w:r w:rsidR="001F1D18">
        <w:t xml:space="preserve">сведений о доходах, об имуществе и обязательствах имущественного характера, предусмотренных Федеральным </w:t>
      </w:r>
      <w:hyperlink r:id="rId8" w:history="1">
        <w:r w:rsidR="001F1D18" w:rsidRPr="00A54508">
          <w:t>законом</w:t>
        </w:r>
      </w:hyperlink>
      <w:r w:rsidR="00A54508">
        <w:t xml:space="preserve"> от                 25 декабря 2008 года № 273-ФЗ «О противодействии коррупции»</w:t>
      </w:r>
      <w:r w:rsidR="001F1D18">
        <w:t xml:space="preserve">, и сведений о расходах, предусмотренных Федеральным </w:t>
      </w:r>
      <w:hyperlink r:id="rId9" w:history="1">
        <w:r w:rsidR="001F1D18" w:rsidRPr="00A54508">
          <w:t>законом</w:t>
        </w:r>
      </w:hyperlink>
      <w:r w:rsidR="001F1D18">
        <w:t xml:space="preserve"> о</w:t>
      </w:r>
      <w:r w:rsidR="00A54508">
        <w:t>т 3 декабря 2012 года № 230-ФЗ «</w:t>
      </w:r>
      <w:r w:rsidR="001F1D18">
        <w:t>О контроле за соответствием расходов лиц, замещающих государственные д</w:t>
      </w:r>
      <w:r w:rsidR="00A54508">
        <w:t>олжности, и иных лиц их доходам»,».</w:t>
      </w:r>
    </w:p>
    <w:p w:rsidR="00E816A0" w:rsidRPr="00862476" w:rsidRDefault="00E816A0" w:rsidP="00A54508">
      <w:pPr>
        <w:tabs>
          <w:tab w:val="left" w:pos="567"/>
          <w:tab w:val="left" w:pos="3300"/>
          <w:tab w:val="left" w:pos="3686"/>
          <w:tab w:val="center" w:pos="5032"/>
        </w:tabs>
        <w:ind w:right="-1"/>
        <w:jc w:val="both"/>
      </w:pPr>
      <w:r>
        <w:t xml:space="preserve">         </w:t>
      </w:r>
      <w:r w:rsidR="004B57E1">
        <w:t>2</w:t>
      </w:r>
      <w:r w:rsidRPr="00862476">
        <w:t>.</w:t>
      </w:r>
      <w:r>
        <w:t xml:space="preserve"> Н</w:t>
      </w:r>
      <w:r w:rsidRPr="00862476">
        <w:t>астоящее постано</w:t>
      </w:r>
      <w:r>
        <w:t>вление вступает в силу со дня его официального опубликования.</w:t>
      </w:r>
    </w:p>
    <w:p w:rsidR="00E816A0" w:rsidRPr="00862476" w:rsidRDefault="004B57E1" w:rsidP="00E816A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</w:pPr>
      <w:r>
        <w:t>3.</w:t>
      </w:r>
      <w:r w:rsidR="00E816A0">
        <w:t xml:space="preserve"> </w:t>
      </w:r>
      <w:r w:rsidR="00E816A0" w:rsidRPr="00862476">
        <w:t xml:space="preserve">Контроль за исполнением настоящего постановления оставляю за собой. </w:t>
      </w:r>
    </w:p>
    <w:p w:rsidR="00E816A0" w:rsidRDefault="00E816A0" w:rsidP="00E816A0">
      <w:pPr>
        <w:ind w:firstLine="567"/>
        <w:jc w:val="both"/>
      </w:pPr>
    </w:p>
    <w:p w:rsidR="00A54508" w:rsidRDefault="00A54508" w:rsidP="00E816A0">
      <w:pPr>
        <w:ind w:firstLine="567"/>
        <w:jc w:val="both"/>
      </w:pPr>
    </w:p>
    <w:p w:rsidR="00E816A0" w:rsidRDefault="00E816A0" w:rsidP="00E816A0">
      <w:pPr>
        <w:ind w:firstLine="567"/>
        <w:jc w:val="both"/>
        <w:rPr>
          <w:b/>
        </w:rPr>
      </w:pPr>
    </w:p>
    <w:p w:rsidR="00ED641A" w:rsidRDefault="00640635" w:rsidP="00A54508">
      <w:pPr>
        <w:tabs>
          <w:tab w:val="left" w:pos="567"/>
          <w:tab w:val="left" w:pos="993"/>
        </w:tabs>
        <w:jc w:val="both"/>
      </w:pPr>
      <w:r>
        <w:rPr>
          <w:rStyle w:val="FontStyle13"/>
          <w:b/>
          <w:sz w:val="24"/>
          <w:szCs w:val="24"/>
        </w:rPr>
        <w:t>Глава</w:t>
      </w:r>
      <w:r w:rsidR="00E816A0" w:rsidRPr="00466937">
        <w:rPr>
          <w:rStyle w:val="FontStyle13"/>
          <w:b/>
          <w:sz w:val="24"/>
          <w:szCs w:val="24"/>
        </w:rPr>
        <w:t xml:space="preserve"> Местной </w:t>
      </w:r>
      <w:r w:rsidR="00A54508" w:rsidRPr="00466937">
        <w:rPr>
          <w:rStyle w:val="FontStyle13"/>
          <w:b/>
          <w:sz w:val="24"/>
          <w:szCs w:val="24"/>
        </w:rPr>
        <w:t xml:space="preserve">администрации </w:t>
      </w:r>
      <w:r w:rsidR="00A54508" w:rsidRPr="00466937">
        <w:rPr>
          <w:rStyle w:val="FontStyle13"/>
          <w:b/>
          <w:sz w:val="24"/>
          <w:szCs w:val="24"/>
        </w:rPr>
        <w:tab/>
      </w:r>
      <w:r w:rsidR="00E816A0" w:rsidRPr="00466937">
        <w:rPr>
          <w:rStyle w:val="FontStyle13"/>
          <w:b/>
          <w:sz w:val="24"/>
          <w:szCs w:val="24"/>
        </w:rPr>
        <w:t xml:space="preserve"> </w:t>
      </w:r>
      <w:r w:rsidR="00E816A0" w:rsidRPr="00466937">
        <w:rPr>
          <w:rStyle w:val="FontStyle13"/>
          <w:b/>
          <w:sz w:val="24"/>
          <w:szCs w:val="24"/>
        </w:rPr>
        <w:tab/>
        <w:t xml:space="preserve">       </w:t>
      </w:r>
      <w:r w:rsidR="00E816A0">
        <w:rPr>
          <w:rStyle w:val="FontStyle13"/>
          <w:b/>
          <w:sz w:val="24"/>
          <w:szCs w:val="24"/>
        </w:rPr>
        <w:t xml:space="preserve">                            </w:t>
      </w:r>
      <w:r w:rsidR="00A54508">
        <w:rPr>
          <w:rStyle w:val="FontStyle13"/>
          <w:b/>
          <w:sz w:val="24"/>
          <w:szCs w:val="24"/>
        </w:rPr>
        <w:t xml:space="preserve"> </w:t>
      </w:r>
      <w:r w:rsidR="00E816A0">
        <w:rPr>
          <w:rStyle w:val="FontStyle13"/>
          <w:b/>
          <w:sz w:val="24"/>
          <w:szCs w:val="24"/>
        </w:rPr>
        <w:t xml:space="preserve">         </w:t>
      </w:r>
      <w:r>
        <w:rPr>
          <w:rStyle w:val="FontStyle13"/>
          <w:b/>
          <w:sz w:val="24"/>
          <w:szCs w:val="24"/>
        </w:rPr>
        <w:t xml:space="preserve">           </w:t>
      </w:r>
      <w:bookmarkStart w:id="0" w:name="_GoBack"/>
      <w:bookmarkEnd w:id="0"/>
      <w:r w:rsidR="00E816A0">
        <w:rPr>
          <w:rStyle w:val="FontStyle13"/>
          <w:b/>
          <w:sz w:val="24"/>
          <w:szCs w:val="24"/>
        </w:rPr>
        <w:t xml:space="preserve"> </w:t>
      </w:r>
      <w:r w:rsidR="00A54508">
        <w:rPr>
          <w:rStyle w:val="FontStyle13"/>
          <w:b/>
          <w:sz w:val="24"/>
          <w:szCs w:val="24"/>
        </w:rPr>
        <w:t>В.М. Волкович</w:t>
      </w:r>
    </w:p>
    <w:sectPr w:rsidR="00ED641A" w:rsidSect="00A54508">
      <w:headerReference w:type="default" r:id="rId10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EA" w:rsidRDefault="003B67EA">
      <w:r>
        <w:separator/>
      </w:r>
    </w:p>
  </w:endnote>
  <w:endnote w:type="continuationSeparator" w:id="0">
    <w:p w:rsidR="003B67EA" w:rsidRDefault="003B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EA" w:rsidRDefault="003B67EA">
      <w:r>
        <w:separator/>
      </w:r>
    </w:p>
  </w:footnote>
  <w:footnote w:type="continuationSeparator" w:id="0">
    <w:p w:rsidR="003B67EA" w:rsidRDefault="003B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271312"/>
      <w:docPartObj>
        <w:docPartGallery w:val="Page Numbers (Top of Page)"/>
        <w:docPartUnique/>
      </w:docPartObj>
    </w:sdtPr>
    <w:sdtEndPr/>
    <w:sdtContent>
      <w:p w:rsidR="000E085D" w:rsidRDefault="009B45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085D" w:rsidRDefault="003B67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2219"/>
    <w:multiLevelType w:val="hybridMultilevel"/>
    <w:tmpl w:val="82268FF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BB75DC"/>
    <w:multiLevelType w:val="multilevel"/>
    <w:tmpl w:val="9C0634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A0"/>
    <w:rsid w:val="00021827"/>
    <w:rsid w:val="001F1D18"/>
    <w:rsid w:val="003B67EA"/>
    <w:rsid w:val="004B57E1"/>
    <w:rsid w:val="00640635"/>
    <w:rsid w:val="006D7C1D"/>
    <w:rsid w:val="009B45B1"/>
    <w:rsid w:val="00A54508"/>
    <w:rsid w:val="00E816A0"/>
    <w:rsid w:val="00E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F464"/>
  <w15:chartTrackingRefBased/>
  <w15:docId w15:val="{BF2993B8-DF78-419F-B704-BAA5C776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81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816A0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816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1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16A0"/>
    <w:pPr>
      <w:ind w:left="720"/>
      <w:contextualSpacing/>
    </w:pPr>
  </w:style>
  <w:style w:type="paragraph" w:customStyle="1" w:styleId="ConsPlusNormal">
    <w:name w:val="ConsPlusNormal"/>
    <w:rsid w:val="00E81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4B57E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B57E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45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21.04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ate=2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2026-04-22T06:51:00Z</cp:lastPrinted>
  <dcterms:created xsi:type="dcterms:W3CDTF">2026-04-21T08:32:00Z</dcterms:created>
  <dcterms:modified xsi:type="dcterms:W3CDTF">2026-04-22T08:23:00Z</dcterms:modified>
</cp:coreProperties>
</file>